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481" w:rsidRDefault="001746BA">
      <w:pPr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Рівень засвоєння дітьми старших груп </w:t>
      </w:r>
      <w:r w:rsidR="00733E90">
        <w:rPr>
          <w:sz w:val="40"/>
          <w:szCs w:val="40"/>
          <w:lang w:val="uk-UA"/>
        </w:rPr>
        <w:t>англійської мови на початок 2021-2022</w:t>
      </w:r>
      <w:r>
        <w:rPr>
          <w:sz w:val="40"/>
          <w:szCs w:val="40"/>
          <w:lang w:val="uk-UA"/>
        </w:rPr>
        <w:t>н.р.</w:t>
      </w:r>
    </w:p>
    <w:tbl>
      <w:tblPr>
        <w:tblStyle w:val="a3"/>
        <w:tblW w:w="9493" w:type="dxa"/>
        <w:tblLook w:val="04A0"/>
      </w:tblPr>
      <w:tblGrid>
        <w:gridCol w:w="2081"/>
        <w:gridCol w:w="1870"/>
        <w:gridCol w:w="1870"/>
        <w:gridCol w:w="1870"/>
        <w:gridCol w:w="1802"/>
      </w:tblGrid>
      <w:tr w:rsidR="006639B2" w:rsidTr="006639B2">
        <w:trPr>
          <w:trHeight w:val="899"/>
        </w:trPr>
        <w:tc>
          <w:tcPr>
            <w:tcW w:w="2081" w:type="dxa"/>
          </w:tcPr>
          <w:p w:rsidR="006639B2" w:rsidRDefault="006639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№ групи</w:t>
            </w:r>
          </w:p>
          <w:p w:rsidR="006639B2" w:rsidRPr="001746BA" w:rsidRDefault="006639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Рівень</w:t>
            </w:r>
          </w:p>
        </w:tc>
        <w:tc>
          <w:tcPr>
            <w:tcW w:w="1870" w:type="dxa"/>
          </w:tcPr>
          <w:p w:rsidR="006639B2" w:rsidRPr="001746BA" w:rsidRDefault="00733E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Група №9</w:t>
            </w:r>
          </w:p>
        </w:tc>
        <w:tc>
          <w:tcPr>
            <w:tcW w:w="1870" w:type="dxa"/>
          </w:tcPr>
          <w:p w:rsidR="006639B2" w:rsidRPr="001746BA" w:rsidRDefault="00733E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Група №11</w:t>
            </w:r>
          </w:p>
        </w:tc>
        <w:tc>
          <w:tcPr>
            <w:tcW w:w="1870" w:type="dxa"/>
          </w:tcPr>
          <w:p w:rsidR="006639B2" w:rsidRPr="001746BA" w:rsidRDefault="00733E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Група №12</w:t>
            </w:r>
          </w:p>
        </w:tc>
        <w:tc>
          <w:tcPr>
            <w:tcW w:w="1802" w:type="dxa"/>
          </w:tcPr>
          <w:p w:rsidR="006639B2" w:rsidRDefault="006639B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Заг.рівень</w:t>
            </w:r>
            <w:proofErr w:type="spellEnd"/>
          </w:p>
        </w:tc>
      </w:tr>
      <w:tr w:rsidR="006639B2" w:rsidTr="006639B2">
        <w:trPr>
          <w:trHeight w:val="1110"/>
        </w:trPr>
        <w:tc>
          <w:tcPr>
            <w:tcW w:w="2081" w:type="dxa"/>
          </w:tcPr>
          <w:p w:rsidR="006639B2" w:rsidRPr="001746BA" w:rsidRDefault="006639B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Високий</w:t>
            </w:r>
          </w:p>
        </w:tc>
        <w:tc>
          <w:tcPr>
            <w:tcW w:w="1870" w:type="dxa"/>
          </w:tcPr>
          <w:p w:rsidR="006639B2" w:rsidRPr="001746BA" w:rsidRDefault="00733E90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19</w:t>
            </w:r>
            <w:r w:rsidR="006639B2">
              <w:rPr>
                <w:sz w:val="32"/>
                <w:szCs w:val="32"/>
                <w:lang w:val="uk-UA"/>
              </w:rPr>
              <w:t>%</w:t>
            </w:r>
          </w:p>
        </w:tc>
        <w:tc>
          <w:tcPr>
            <w:tcW w:w="1870" w:type="dxa"/>
          </w:tcPr>
          <w:p w:rsidR="006639B2" w:rsidRPr="001746BA" w:rsidRDefault="00733E90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14</w:t>
            </w:r>
            <w:r w:rsidR="006639B2">
              <w:rPr>
                <w:sz w:val="32"/>
                <w:szCs w:val="32"/>
                <w:lang w:val="uk-UA"/>
              </w:rPr>
              <w:t>%</w:t>
            </w:r>
          </w:p>
        </w:tc>
        <w:tc>
          <w:tcPr>
            <w:tcW w:w="1870" w:type="dxa"/>
          </w:tcPr>
          <w:p w:rsidR="006639B2" w:rsidRPr="001746BA" w:rsidRDefault="00733E90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9</w:t>
            </w:r>
            <w:r w:rsidR="006639B2">
              <w:rPr>
                <w:sz w:val="32"/>
                <w:szCs w:val="32"/>
                <w:lang w:val="uk-UA"/>
              </w:rPr>
              <w:t>%</w:t>
            </w:r>
          </w:p>
        </w:tc>
        <w:tc>
          <w:tcPr>
            <w:tcW w:w="1802" w:type="dxa"/>
          </w:tcPr>
          <w:p w:rsidR="006639B2" w:rsidRDefault="003B3F4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14</w:t>
            </w:r>
            <w:r w:rsidR="006639B2">
              <w:rPr>
                <w:sz w:val="32"/>
                <w:szCs w:val="32"/>
                <w:lang w:val="uk-UA"/>
              </w:rPr>
              <w:t>%</w:t>
            </w:r>
          </w:p>
        </w:tc>
      </w:tr>
      <w:tr w:rsidR="006639B2" w:rsidTr="006639B2">
        <w:trPr>
          <w:trHeight w:val="1138"/>
        </w:trPr>
        <w:tc>
          <w:tcPr>
            <w:tcW w:w="2081" w:type="dxa"/>
          </w:tcPr>
          <w:p w:rsidR="006639B2" w:rsidRPr="001746BA" w:rsidRDefault="006639B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Достатній</w:t>
            </w:r>
          </w:p>
        </w:tc>
        <w:tc>
          <w:tcPr>
            <w:tcW w:w="1870" w:type="dxa"/>
          </w:tcPr>
          <w:p w:rsidR="006639B2" w:rsidRPr="001746BA" w:rsidRDefault="00733E90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27</w:t>
            </w:r>
            <w:r w:rsidR="006639B2">
              <w:rPr>
                <w:sz w:val="32"/>
                <w:szCs w:val="32"/>
                <w:lang w:val="uk-UA"/>
              </w:rPr>
              <w:t>%</w:t>
            </w:r>
          </w:p>
        </w:tc>
        <w:tc>
          <w:tcPr>
            <w:tcW w:w="1870" w:type="dxa"/>
          </w:tcPr>
          <w:p w:rsidR="006639B2" w:rsidRPr="001746BA" w:rsidRDefault="00733E90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32</w:t>
            </w:r>
            <w:r w:rsidR="006639B2">
              <w:rPr>
                <w:sz w:val="32"/>
                <w:szCs w:val="32"/>
                <w:lang w:val="uk-UA"/>
              </w:rPr>
              <w:t>%</w:t>
            </w:r>
          </w:p>
        </w:tc>
        <w:tc>
          <w:tcPr>
            <w:tcW w:w="1870" w:type="dxa"/>
          </w:tcPr>
          <w:p w:rsidR="006639B2" w:rsidRPr="001746BA" w:rsidRDefault="003B3F4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43</w:t>
            </w:r>
            <w:r w:rsidR="006639B2">
              <w:rPr>
                <w:sz w:val="32"/>
                <w:szCs w:val="32"/>
                <w:lang w:val="uk-UA"/>
              </w:rPr>
              <w:t>%</w:t>
            </w:r>
          </w:p>
        </w:tc>
        <w:tc>
          <w:tcPr>
            <w:tcW w:w="1802" w:type="dxa"/>
          </w:tcPr>
          <w:p w:rsidR="006639B2" w:rsidRDefault="003B3F4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34</w:t>
            </w:r>
            <w:r w:rsidR="006639B2">
              <w:rPr>
                <w:sz w:val="32"/>
                <w:szCs w:val="32"/>
                <w:lang w:val="uk-UA"/>
              </w:rPr>
              <w:t>%</w:t>
            </w:r>
          </w:p>
        </w:tc>
      </w:tr>
      <w:tr w:rsidR="006639B2" w:rsidTr="006639B2">
        <w:trPr>
          <w:trHeight w:val="1114"/>
        </w:trPr>
        <w:tc>
          <w:tcPr>
            <w:tcW w:w="2081" w:type="dxa"/>
          </w:tcPr>
          <w:p w:rsidR="006639B2" w:rsidRPr="001746BA" w:rsidRDefault="006639B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Середній</w:t>
            </w:r>
          </w:p>
        </w:tc>
        <w:tc>
          <w:tcPr>
            <w:tcW w:w="1870" w:type="dxa"/>
          </w:tcPr>
          <w:p w:rsidR="006639B2" w:rsidRPr="001746BA" w:rsidRDefault="00733E90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50</w:t>
            </w:r>
            <w:r w:rsidR="006639B2">
              <w:rPr>
                <w:sz w:val="32"/>
                <w:szCs w:val="32"/>
                <w:lang w:val="uk-UA"/>
              </w:rPr>
              <w:t>%</w:t>
            </w:r>
          </w:p>
        </w:tc>
        <w:tc>
          <w:tcPr>
            <w:tcW w:w="1870" w:type="dxa"/>
          </w:tcPr>
          <w:p w:rsidR="006639B2" w:rsidRPr="001746BA" w:rsidRDefault="00733E90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50</w:t>
            </w:r>
            <w:r w:rsidR="006639B2">
              <w:rPr>
                <w:sz w:val="32"/>
                <w:szCs w:val="32"/>
                <w:lang w:val="uk-UA"/>
              </w:rPr>
              <w:t>%</w:t>
            </w:r>
          </w:p>
        </w:tc>
        <w:tc>
          <w:tcPr>
            <w:tcW w:w="1870" w:type="dxa"/>
          </w:tcPr>
          <w:p w:rsidR="006639B2" w:rsidRPr="001746BA" w:rsidRDefault="003B3F4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43</w:t>
            </w:r>
            <w:r w:rsidR="006639B2">
              <w:rPr>
                <w:sz w:val="32"/>
                <w:szCs w:val="32"/>
                <w:lang w:val="uk-UA"/>
              </w:rPr>
              <w:t>%</w:t>
            </w:r>
          </w:p>
        </w:tc>
        <w:tc>
          <w:tcPr>
            <w:tcW w:w="1802" w:type="dxa"/>
          </w:tcPr>
          <w:p w:rsidR="006639B2" w:rsidRDefault="003B3F4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47</w:t>
            </w:r>
            <w:r w:rsidR="006639B2">
              <w:rPr>
                <w:sz w:val="32"/>
                <w:szCs w:val="32"/>
                <w:lang w:val="uk-UA"/>
              </w:rPr>
              <w:t>%</w:t>
            </w:r>
          </w:p>
        </w:tc>
      </w:tr>
      <w:tr w:rsidR="006639B2" w:rsidTr="006639B2">
        <w:trPr>
          <w:trHeight w:val="1130"/>
        </w:trPr>
        <w:tc>
          <w:tcPr>
            <w:tcW w:w="2081" w:type="dxa"/>
          </w:tcPr>
          <w:p w:rsidR="006639B2" w:rsidRPr="001746BA" w:rsidRDefault="006639B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Низький</w:t>
            </w:r>
          </w:p>
        </w:tc>
        <w:tc>
          <w:tcPr>
            <w:tcW w:w="1870" w:type="dxa"/>
          </w:tcPr>
          <w:p w:rsidR="006639B2" w:rsidRPr="001746BA" w:rsidRDefault="006639B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4%</w:t>
            </w:r>
          </w:p>
        </w:tc>
        <w:tc>
          <w:tcPr>
            <w:tcW w:w="1870" w:type="dxa"/>
          </w:tcPr>
          <w:p w:rsidR="006639B2" w:rsidRPr="001746BA" w:rsidRDefault="00733E90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4</w:t>
            </w:r>
            <w:r w:rsidR="006639B2">
              <w:rPr>
                <w:sz w:val="32"/>
                <w:szCs w:val="32"/>
                <w:lang w:val="uk-UA"/>
              </w:rPr>
              <w:t>%</w:t>
            </w:r>
          </w:p>
        </w:tc>
        <w:tc>
          <w:tcPr>
            <w:tcW w:w="1870" w:type="dxa"/>
          </w:tcPr>
          <w:p w:rsidR="006639B2" w:rsidRPr="001746BA" w:rsidRDefault="006639B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4%</w:t>
            </w:r>
          </w:p>
        </w:tc>
        <w:tc>
          <w:tcPr>
            <w:tcW w:w="1802" w:type="dxa"/>
          </w:tcPr>
          <w:p w:rsidR="006639B2" w:rsidRDefault="003B3F45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4</w:t>
            </w:r>
            <w:r w:rsidR="006639B2">
              <w:rPr>
                <w:sz w:val="32"/>
                <w:szCs w:val="32"/>
                <w:lang w:val="uk-UA"/>
              </w:rPr>
              <w:t>%</w:t>
            </w:r>
          </w:p>
        </w:tc>
      </w:tr>
    </w:tbl>
    <w:p w:rsidR="001746BA" w:rsidRPr="001746BA" w:rsidRDefault="0080631E">
      <w:pPr>
        <w:rPr>
          <w:sz w:val="40"/>
          <w:szCs w:val="40"/>
          <w:lang w:val="uk-UA"/>
        </w:rPr>
      </w:pPr>
      <w:r>
        <w:rPr>
          <w:noProof/>
          <w:sz w:val="40"/>
          <w:szCs w:val="40"/>
          <w:lang w:val="uk-UA" w:eastAsia="uk-UA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1746BA" w:rsidRPr="001746BA" w:rsidSect="00117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46BA"/>
    <w:rsid w:val="00117BEE"/>
    <w:rsid w:val="001746BA"/>
    <w:rsid w:val="003B3F45"/>
    <w:rsid w:val="005151F2"/>
    <w:rsid w:val="005610CC"/>
    <w:rsid w:val="006639B2"/>
    <w:rsid w:val="00733E90"/>
    <w:rsid w:val="007E7481"/>
    <w:rsid w:val="0080631E"/>
    <w:rsid w:val="00FE4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06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Група №9</c:v>
                </c:pt>
                <c:pt idx="1">
                  <c:v>Група №11</c:v>
                </c:pt>
                <c:pt idx="2">
                  <c:v>Група №12</c:v>
                </c:pt>
                <c:pt idx="3">
                  <c:v>Заг.рівень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</c:v>
                </c:pt>
                <c:pt idx="1">
                  <c:v>14</c:v>
                </c:pt>
                <c:pt idx="2">
                  <c:v>9</c:v>
                </c:pt>
                <c:pt idx="3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E77-4D9A-B601-16640863DE9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Група №9</c:v>
                </c:pt>
                <c:pt idx="1">
                  <c:v>Група №11</c:v>
                </c:pt>
                <c:pt idx="2">
                  <c:v>Група №12</c:v>
                </c:pt>
                <c:pt idx="3">
                  <c:v>Заг.рівень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27</c:v>
                </c:pt>
                <c:pt idx="1">
                  <c:v>32</c:v>
                </c:pt>
                <c:pt idx="2">
                  <c:v>43</c:v>
                </c:pt>
                <c:pt idx="3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E77-4D9A-B601-16640863DE9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Група №9</c:v>
                </c:pt>
                <c:pt idx="1">
                  <c:v>Група №11</c:v>
                </c:pt>
                <c:pt idx="2">
                  <c:v>Група №12</c:v>
                </c:pt>
                <c:pt idx="3">
                  <c:v>Заг.рівень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50</c:v>
                </c:pt>
                <c:pt idx="1">
                  <c:v>50</c:v>
                </c:pt>
                <c:pt idx="2">
                  <c:v>43</c:v>
                </c:pt>
                <c:pt idx="3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E77-4D9A-B601-16640863DE9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Група №9</c:v>
                </c:pt>
                <c:pt idx="1">
                  <c:v>Група №11</c:v>
                </c:pt>
                <c:pt idx="2">
                  <c:v>Група №12</c:v>
                </c:pt>
                <c:pt idx="3">
                  <c:v>Заг.рівень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E77-4D9A-B601-16640863DE94}"/>
            </c:ext>
          </c:extLst>
        </c:ser>
        <c:gapWidth val="219"/>
        <c:axId val="95661056"/>
        <c:axId val="95666944"/>
      </c:barChart>
      <c:catAx>
        <c:axId val="956610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95666944"/>
        <c:crosses val="autoZero"/>
        <c:auto val="1"/>
        <c:lblAlgn val="ctr"/>
        <c:lblOffset val="100"/>
      </c:catAx>
      <c:valAx>
        <c:axId val="956669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95661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днз№44</cp:lastModifiedBy>
  <cp:revision>2</cp:revision>
  <cp:lastPrinted>2020-10-07T17:28:00Z</cp:lastPrinted>
  <dcterms:created xsi:type="dcterms:W3CDTF">2021-10-13T09:12:00Z</dcterms:created>
  <dcterms:modified xsi:type="dcterms:W3CDTF">2021-10-13T09:12:00Z</dcterms:modified>
</cp:coreProperties>
</file>